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1BD" w:rsidRDefault="00AB51BD" w:rsidP="00EF1AFE">
      <w:pPr>
        <w:rPr>
          <w:rFonts w:ascii="Palatino Linotype" w:hAnsi="Palatino Linotype"/>
          <w:b/>
          <w:sz w:val="24"/>
          <w:szCs w:val="24"/>
          <w:u w:val="single"/>
        </w:rPr>
      </w:pPr>
    </w:p>
    <w:p w:rsidR="00EF7930" w:rsidRPr="001E7A30" w:rsidRDefault="00EF7930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EF7930" w:rsidRPr="001E7A30" w:rsidRDefault="00EF7930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F7930" w:rsidRPr="001E7A30" w:rsidRDefault="00E07927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311068">
        <w:rPr>
          <w:rFonts w:ascii="Palatino Linotype" w:hAnsi="Palatino Linotype"/>
          <w:b/>
          <w:sz w:val="24"/>
          <w:szCs w:val="24"/>
          <w:u w:val="single"/>
        </w:rPr>
        <w:t>131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EF7930" w:rsidRDefault="00E07927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FD4436">
        <w:rPr>
          <w:rFonts w:ascii="Palatino Linotype" w:hAnsi="Palatino Linotype"/>
          <w:b/>
          <w:sz w:val="24"/>
          <w:szCs w:val="24"/>
          <w:u w:val="single"/>
        </w:rPr>
        <w:t>03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</w:t>
      </w:r>
      <w:r w:rsidR="00BF58ED" w:rsidRPr="001E7A30">
        <w:rPr>
          <w:rFonts w:ascii="Palatino Linotype" w:hAnsi="Palatino Linotype"/>
          <w:b/>
          <w:sz w:val="24"/>
          <w:szCs w:val="24"/>
          <w:u w:val="single"/>
        </w:rPr>
        <w:t>1</w:t>
      </w:r>
      <w:r w:rsidR="0052656B">
        <w:rPr>
          <w:rFonts w:ascii="Palatino Linotype" w:hAnsi="Palatino Linotype"/>
          <w:b/>
          <w:sz w:val="24"/>
          <w:szCs w:val="24"/>
          <w:u w:val="single"/>
        </w:rPr>
        <w:t>1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.2019</w:t>
      </w:r>
    </w:p>
    <w:p w:rsidR="00EF5804" w:rsidRPr="007145B3" w:rsidRDefault="00EF5804" w:rsidP="00AB28E3">
      <w:pPr>
        <w:jc w:val="both"/>
        <w:rPr>
          <w:rFonts w:ascii="Palatino Linotype" w:hAnsi="Palatino Linotype"/>
          <w:b/>
          <w:sz w:val="24"/>
          <w:szCs w:val="24"/>
        </w:rPr>
      </w:pPr>
    </w:p>
    <w:p w:rsidR="00AA561D" w:rsidRDefault="004E179D" w:rsidP="00483E40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ОТНОСНО:</w:t>
      </w:r>
      <w:r w:rsidR="003C6F55" w:rsidRPr="003C6F55">
        <w:t xml:space="preserve"> </w:t>
      </w:r>
      <w:r w:rsidR="00744D28">
        <w:rPr>
          <w:rFonts w:ascii="Palatino Linotype" w:hAnsi="Palatino Linotype" w:cstheme="majorHAnsi"/>
          <w:sz w:val="24"/>
          <w:szCs w:val="24"/>
        </w:rPr>
        <w:t xml:space="preserve">Разглеждане на </w:t>
      </w:r>
      <w:r w:rsidR="002F40D0">
        <w:rPr>
          <w:rFonts w:ascii="Palatino Linotype" w:hAnsi="Palatino Linotype" w:cstheme="majorHAnsi"/>
          <w:sz w:val="24"/>
          <w:szCs w:val="24"/>
        </w:rPr>
        <w:t xml:space="preserve">постъпил </w:t>
      </w:r>
      <w:r w:rsidR="007F4A08">
        <w:rPr>
          <w:rFonts w:ascii="Palatino Linotype" w:hAnsi="Palatino Linotype" w:cstheme="majorHAnsi"/>
          <w:sz w:val="24"/>
          <w:szCs w:val="24"/>
        </w:rPr>
        <w:t xml:space="preserve">сигнал от </w:t>
      </w:r>
      <w:r w:rsidR="00311068">
        <w:rPr>
          <w:rFonts w:ascii="Palatino Linotype" w:hAnsi="Palatino Linotype" w:cstheme="majorHAnsi"/>
          <w:sz w:val="24"/>
          <w:szCs w:val="24"/>
        </w:rPr>
        <w:t xml:space="preserve">Баки Басри </w:t>
      </w:r>
      <w:proofErr w:type="spellStart"/>
      <w:r w:rsidR="00311068">
        <w:rPr>
          <w:rFonts w:ascii="Palatino Linotype" w:hAnsi="Palatino Linotype" w:cstheme="majorHAnsi"/>
          <w:sz w:val="24"/>
          <w:szCs w:val="24"/>
        </w:rPr>
        <w:t>Солак</w:t>
      </w:r>
      <w:proofErr w:type="spellEnd"/>
    </w:p>
    <w:p w:rsidR="00311068" w:rsidRDefault="00311068" w:rsidP="00311068">
      <w:pPr>
        <w:spacing w:line="256" w:lineRule="auto"/>
        <w:contextualSpacing/>
        <w:jc w:val="both"/>
        <w:rPr>
          <w:rFonts w:ascii="Palatino Linotype" w:hAnsi="Palatino Linotype" w:cstheme="majorHAnsi"/>
          <w:sz w:val="24"/>
          <w:szCs w:val="24"/>
        </w:rPr>
      </w:pPr>
      <w:r w:rsidRPr="00CF5B74">
        <w:rPr>
          <w:rFonts w:ascii="Palatino Linotype" w:hAnsi="Palatino Linotype" w:cstheme="majorHAnsi"/>
          <w:sz w:val="24"/>
          <w:szCs w:val="24"/>
        </w:rPr>
        <w:t>Постъпил</w:t>
      </w:r>
      <w:r w:rsidRPr="008D635A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 w:cstheme="majorHAnsi"/>
          <w:sz w:val="24"/>
          <w:szCs w:val="24"/>
        </w:rPr>
        <w:t xml:space="preserve">сигнал от Баки Басри </w:t>
      </w:r>
      <w:proofErr w:type="spellStart"/>
      <w:r>
        <w:rPr>
          <w:rFonts w:ascii="Palatino Linotype" w:hAnsi="Palatino Linotype" w:cstheme="majorHAnsi"/>
          <w:sz w:val="24"/>
          <w:szCs w:val="24"/>
        </w:rPr>
        <w:t>Солак</w:t>
      </w:r>
      <w:proofErr w:type="spellEnd"/>
      <w:r>
        <w:rPr>
          <w:rFonts w:ascii="Palatino Linotype" w:hAnsi="Palatino Linotype" w:cstheme="majorHAnsi"/>
          <w:sz w:val="24"/>
          <w:szCs w:val="24"/>
        </w:rPr>
        <w:t>,</w:t>
      </w:r>
      <w:r w:rsidRPr="00D50878">
        <w:rPr>
          <w:rFonts w:ascii="Palatino Linotype" w:hAnsi="Palatino Linotype" w:cstheme="majorHAnsi"/>
          <w:sz w:val="24"/>
          <w:szCs w:val="24"/>
        </w:rPr>
        <w:t xml:space="preserve"> </w:t>
      </w:r>
      <w:r>
        <w:rPr>
          <w:rFonts w:ascii="Palatino Linotype" w:hAnsi="Palatino Linotype" w:cstheme="majorHAnsi"/>
          <w:sz w:val="24"/>
          <w:szCs w:val="24"/>
        </w:rPr>
        <w:t>заведен с вх. №252</w:t>
      </w:r>
      <w:r w:rsidRPr="000A6C5C">
        <w:rPr>
          <w:rFonts w:ascii="Palatino Linotype" w:hAnsi="Palatino Linotype" w:cstheme="majorHAnsi"/>
          <w:sz w:val="24"/>
          <w:szCs w:val="24"/>
        </w:rPr>
        <w:t xml:space="preserve">/03.11.2019 </w:t>
      </w:r>
      <w:r>
        <w:rPr>
          <w:rFonts w:ascii="Palatino Linotype" w:hAnsi="Palatino Linotype" w:cstheme="majorHAnsi"/>
          <w:sz w:val="24"/>
          <w:szCs w:val="24"/>
        </w:rPr>
        <w:t>11:10 ч, относно нарушаване на изборния процес в секция 13 и 14 в с. Кривня и с. Писанец, както и в секция 16  гр. Сеново. В секциите бяха изпратени представители на ОИК за установяване на нарушаване на изборния процес съгласно ИК.</w:t>
      </w:r>
    </w:p>
    <w:p w:rsidR="00E136FA" w:rsidRPr="00E136FA" w:rsidRDefault="00E136FA" w:rsidP="00E136FA">
      <w:pPr>
        <w:ind w:firstLine="708"/>
        <w:rPr>
          <w:rFonts w:ascii="Palatino Linotype" w:hAnsi="Palatino Linotype" w:cstheme="majorHAnsi"/>
          <w:sz w:val="24"/>
          <w:szCs w:val="24"/>
        </w:rPr>
      </w:pPr>
    </w:p>
    <w:p w:rsidR="003A617D" w:rsidRDefault="003A617D" w:rsidP="003A617D">
      <w:pPr>
        <w:jc w:val="center"/>
        <w:rPr>
          <w:rFonts w:ascii="Palatino Linotype" w:hAnsi="Palatino Linotype" w:cstheme="majorHAnsi"/>
          <w:b/>
          <w:sz w:val="24"/>
          <w:szCs w:val="24"/>
        </w:rPr>
      </w:pPr>
      <w:r w:rsidRPr="003A617D">
        <w:rPr>
          <w:rFonts w:ascii="Palatino Linotype" w:hAnsi="Palatino Linotype" w:cstheme="majorHAnsi"/>
          <w:b/>
          <w:sz w:val="24"/>
          <w:szCs w:val="24"/>
        </w:rPr>
        <w:t>Р Е Ш И:</w:t>
      </w:r>
    </w:p>
    <w:p w:rsidR="00892F60" w:rsidRDefault="00311068" w:rsidP="002B1FDB">
      <w:pPr>
        <w:spacing w:line="256" w:lineRule="auto"/>
        <w:jc w:val="both"/>
        <w:rPr>
          <w:rFonts w:ascii="Palatino Linotype" w:hAnsi="Palatino Linotype" w:cstheme="majorHAnsi"/>
          <w:b/>
          <w:sz w:val="24"/>
          <w:szCs w:val="24"/>
        </w:rPr>
      </w:pPr>
      <w:r>
        <w:rPr>
          <w:rFonts w:ascii="Palatino Linotype" w:hAnsi="Palatino Linotype" w:cstheme="majorHAnsi"/>
          <w:b/>
          <w:sz w:val="24"/>
          <w:szCs w:val="24"/>
        </w:rPr>
        <w:t>Остава без уважение</w:t>
      </w:r>
      <w:bookmarkStart w:id="0" w:name="_GoBack"/>
      <w:bookmarkEnd w:id="0"/>
      <w:r>
        <w:rPr>
          <w:rFonts w:ascii="Palatino Linotype" w:hAnsi="Palatino Linotype" w:cstheme="majorHAnsi"/>
          <w:b/>
          <w:sz w:val="24"/>
          <w:szCs w:val="24"/>
        </w:rPr>
        <w:t xml:space="preserve"> по /т.1/  от сигнала, </w:t>
      </w:r>
      <w:r w:rsidRPr="00681F00">
        <w:rPr>
          <w:rFonts w:ascii="Palatino Linotype" w:hAnsi="Palatino Linotype" w:cstheme="majorHAnsi"/>
          <w:b/>
          <w:sz w:val="24"/>
          <w:szCs w:val="24"/>
        </w:rPr>
        <w:t>поради неустановено нарушен</w:t>
      </w:r>
      <w:r>
        <w:rPr>
          <w:rFonts w:ascii="Palatino Linotype" w:hAnsi="Palatino Linotype" w:cstheme="majorHAnsi"/>
          <w:b/>
          <w:sz w:val="24"/>
          <w:szCs w:val="24"/>
        </w:rPr>
        <w:t xml:space="preserve">ие на ИК от страна на посочените в сигнала лица; /т.2/ от сигнала - предупреждава лицето Янка Колева да не извършва предизборна агитация  в нарушение на разпоредбите на ИК; /т.3/ от сигнала  - остава без уважение сигнала, </w:t>
      </w:r>
      <w:r w:rsidRPr="00681F00">
        <w:rPr>
          <w:rFonts w:ascii="Palatino Linotype" w:hAnsi="Palatino Linotype" w:cstheme="majorHAnsi"/>
          <w:b/>
          <w:sz w:val="24"/>
          <w:szCs w:val="24"/>
        </w:rPr>
        <w:t>поради неустановено нарушен</w:t>
      </w:r>
      <w:r>
        <w:rPr>
          <w:rFonts w:ascii="Palatino Linotype" w:hAnsi="Palatino Linotype" w:cstheme="majorHAnsi"/>
          <w:b/>
          <w:sz w:val="24"/>
          <w:szCs w:val="24"/>
        </w:rPr>
        <w:t>ие на ИК от страна на посочените в сигнала лица.</w:t>
      </w:r>
    </w:p>
    <w:p w:rsidR="009F5AB8" w:rsidRPr="009F5AB8" w:rsidRDefault="009F5AB8" w:rsidP="002B1FDB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376D99">
        <w:rPr>
          <w:rFonts w:ascii="Palatino Linotype" w:hAnsi="Palatino Linotype"/>
          <w:sz w:val="24"/>
          <w:szCs w:val="24"/>
        </w:rPr>
        <w:t>На осн.чл.88 от ИК, решенията на ОИК-Ветово могат да се оспорват в тридневен</w:t>
      </w:r>
      <w:r w:rsidRPr="009F5AB8">
        <w:rPr>
          <w:rFonts w:ascii="Palatino Linotype" w:hAnsi="Palatino Linotype"/>
          <w:sz w:val="24"/>
          <w:szCs w:val="24"/>
        </w:rPr>
        <w:t xml:space="preserve"> срок от обявяването им пред ЦИК.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</w:p>
    <w:p w:rsidR="009F5AB8" w:rsidRPr="009F5AB8" w:rsidRDefault="00672CB1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03</w:t>
      </w:r>
      <w:r w:rsidR="002F35B4">
        <w:rPr>
          <w:rFonts w:ascii="Palatino Linotype" w:hAnsi="Palatino Linotype"/>
          <w:sz w:val="24"/>
          <w:szCs w:val="24"/>
        </w:rPr>
        <w:t>.11</w:t>
      </w:r>
      <w:r w:rsidR="009F5AB8" w:rsidRPr="009F5AB8">
        <w:rPr>
          <w:rFonts w:ascii="Palatino Linotype" w:hAnsi="Palatino Linotype"/>
          <w:sz w:val="24"/>
          <w:szCs w:val="24"/>
        </w:rPr>
        <w:t>.2019 г.</w:t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  <w:t xml:space="preserve">               </w:t>
      </w:r>
      <w:r w:rsidR="002F35B4">
        <w:rPr>
          <w:rFonts w:ascii="Palatino Linotype" w:hAnsi="Palatino Linotype"/>
          <w:sz w:val="24"/>
          <w:szCs w:val="24"/>
        </w:rPr>
        <w:t>Зам.</w:t>
      </w:r>
      <w:r w:rsidR="004E179D">
        <w:rPr>
          <w:rFonts w:ascii="Palatino Linotype" w:hAnsi="Palatino Linotype"/>
          <w:sz w:val="24"/>
          <w:szCs w:val="24"/>
        </w:rPr>
        <w:t xml:space="preserve"> </w:t>
      </w:r>
      <w:r w:rsidR="009F5AB8" w:rsidRPr="009F5AB8">
        <w:rPr>
          <w:rFonts w:ascii="Palatino Linotype" w:hAnsi="Palatino Linotype"/>
          <w:sz w:val="24"/>
          <w:szCs w:val="24"/>
        </w:rPr>
        <w:t>Председател:………………..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>гр. Ветово</w:t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</w:t>
      </w:r>
      <w:r w:rsidR="002F35B4">
        <w:rPr>
          <w:rFonts w:ascii="Palatino Linotype" w:hAnsi="Palatino Linotype"/>
          <w:sz w:val="24"/>
          <w:szCs w:val="24"/>
        </w:rPr>
        <w:t xml:space="preserve">                 /Йордан Дойчинов</w:t>
      </w:r>
      <w:r w:rsidRPr="009F5AB8">
        <w:rPr>
          <w:rFonts w:ascii="Palatino Linotype" w:hAnsi="Palatino Linotype"/>
          <w:sz w:val="24"/>
          <w:szCs w:val="24"/>
        </w:rPr>
        <w:t>/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              Секретар: …………………….</w:t>
      </w:r>
    </w:p>
    <w:p w:rsidR="009E1D9A" w:rsidRPr="001E7A30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                 /Иванка Пенкова/</w:t>
      </w:r>
    </w:p>
    <w:sectPr w:rsidR="009E1D9A" w:rsidRPr="001E7A30" w:rsidSect="00D94030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134" w:rsidRDefault="00FB4134" w:rsidP="00EF7930">
      <w:pPr>
        <w:spacing w:after="0" w:line="240" w:lineRule="auto"/>
      </w:pPr>
      <w:r>
        <w:separator/>
      </w:r>
    </w:p>
  </w:endnote>
  <w:endnote w:type="continuationSeparator" w:id="0">
    <w:p w:rsidR="00FB4134" w:rsidRDefault="00FB4134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134" w:rsidRDefault="00FB4134" w:rsidP="00EF7930">
      <w:pPr>
        <w:spacing w:after="0" w:line="240" w:lineRule="auto"/>
      </w:pPr>
      <w:r>
        <w:separator/>
      </w:r>
    </w:p>
  </w:footnote>
  <w:footnote w:type="continuationSeparator" w:id="0">
    <w:p w:rsidR="00FB4134" w:rsidRDefault="00FB4134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27042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A470BB">
      <w:rPr>
        <w:noProof/>
      </w:rPr>
      <w:t>Решение МИ-</w:t>
    </w:r>
    <w:r w:rsidR="00311068">
      <w:rPr>
        <w:noProof/>
      </w:rPr>
      <w:t>131</w:t>
    </w:r>
    <w:r w:rsidR="003C63B7">
      <w:rPr>
        <w:noProof/>
      </w:rPr>
      <w:t xml:space="preserve"> ОИК Ветово</w:t>
    </w:r>
    <w:r>
      <w:rPr>
        <w:noProof/>
      </w:rPr>
      <w:fldChar w:fldCharType="end"/>
    </w:r>
    <w:r w:rsidR="007C2E09">
      <w:t xml:space="preserve">, </w:t>
    </w:r>
    <w:r w:rsidR="0000787E">
      <w:t>03</w:t>
    </w:r>
    <w:r w:rsidR="007C2E09" w:rsidRPr="00174797">
      <w:t>.</w:t>
    </w:r>
    <w:r w:rsidR="0052656B">
      <w:t>11</w:t>
    </w:r>
    <w:r w:rsidR="007C2E09" w:rsidRPr="00174797">
      <w:t>.2019 г.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7246C"/>
    <w:multiLevelType w:val="hybridMultilevel"/>
    <w:tmpl w:val="08EEF5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82FEE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DC356B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025B43"/>
    <w:multiLevelType w:val="hybridMultilevel"/>
    <w:tmpl w:val="CACEFE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25"/>
  </w:num>
  <w:num w:numId="4">
    <w:abstractNumId w:val="14"/>
  </w:num>
  <w:num w:numId="5">
    <w:abstractNumId w:val="18"/>
  </w:num>
  <w:num w:numId="6">
    <w:abstractNumId w:val="9"/>
  </w:num>
  <w:num w:numId="7">
    <w:abstractNumId w:val="7"/>
  </w:num>
  <w:num w:numId="8">
    <w:abstractNumId w:val="20"/>
  </w:num>
  <w:num w:numId="9">
    <w:abstractNumId w:val="13"/>
  </w:num>
  <w:num w:numId="10">
    <w:abstractNumId w:val="4"/>
  </w:num>
  <w:num w:numId="11">
    <w:abstractNumId w:val="24"/>
  </w:num>
  <w:num w:numId="12">
    <w:abstractNumId w:val="23"/>
  </w:num>
  <w:num w:numId="13">
    <w:abstractNumId w:val="15"/>
  </w:num>
  <w:num w:numId="14">
    <w:abstractNumId w:val="19"/>
  </w:num>
  <w:num w:numId="15">
    <w:abstractNumId w:val="2"/>
  </w:num>
  <w:num w:numId="16">
    <w:abstractNumId w:val="3"/>
  </w:num>
  <w:num w:numId="17">
    <w:abstractNumId w:val="11"/>
  </w:num>
  <w:num w:numId="18">
    <w:abstractNumId w:val="16"/>
  </w:num>
  <w:num w:numId="19">
    <w:abstractNumId w:val="0"/>
  </w:num>
  <w:num w:numId="20">
    <w:abstractNumId w:val="1"/>
  </w:num>
  <w:num w:numId="21">
    <w:abstractNumId w:val="12"/>
  </w:num>
  <w:num w:numId="22">
    <w:abstractNumId w:val="22"/>
  </w:num>
  <w:num w:numId="23">
    <w:abstractNumId w:val="21"/>
  </w:num>
  <w:num w:numId="24">
    <w:abstractNumId w:val="6"/>
  </w:num>
  <w:num w:numId="25">
    <w:abstractNumId w:val="8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0787E"/>
    <w:rsid w:val="000120D6"/>
    <w:rsid w:val="00014014"/>
    <w:rsid w:val="00016BF9"/>
    <w:rsid w:val="0003600B"/>
    <w:rsid w:val="0004363B"/>
    <w:rsid w:val="000673E0"/>
    <w:rsid w:val="00067BD8"/>
    <w:rsid w:val="000711D2"/>
    <w:rsid w:val="00077761"/>
    <w:rsid w:val="00082D50"/>
    <w:rsid w:val="00087353"/>
    <w:rsid w:val="00093789"/>
    <w:rsid w:val="00097BAD"/>
    <w:rsid w:val="000A7607"/>
    <w:rsid w:val="000B5A6B"/>
    <w:rsid w:val="000C30A0"/>
    <w:rsid w:val="000C42F8"/>
    <w:rsid w:val="000D53EA"/>
    <w:rsid w:val="000D7814"/>
    <w:rsid w:val="000F3D50"/>
    <w:rsid w:val="00103F0C"/>
    <w:rsid w:val="00105A89"/>
    <w:rsid w:val="00116B4A"/>
    <w:rsid w:val="00123E57"/>
    <w:rsid w:val="0012635F"/>
    <w:rsid w:val="00131532"/>
    <w:rsid w:val="00132B28"/>
    <w:rsid w:val="00134B4F"/>
    <w:rsid w:val="00163097"/>
    <w:rsid w:val="001638D8"/>
    <w:rsid w:val="00164DED"/>
    <w:rsid w:val="00173AAD"/>
    <w:rsid w:val="00174797"/>
    <w:rsid w:val="00186BED"/>
    <w:rsid w:val="001918AB"/>
    <w:rsid w:val="001A0F16"/>
    <w:rsid w:val="001A533B"/>
    <w:rsid w:val="001C5711"/>
    <w:rsid w:val="001C7547"/>
    <w:rsid w:val="001D14D4"/>
    <w:rsid w:val="001D2E4E"/>
    <w:rsid w:val="001D75D0"/>
    <w:rsid w:val="001E3741"/>
    <w:rsid w:val="001E5AA7"/>
    <w:rsid w:val="001E7A30"/>
    <w:rsid w:val="001F31BC"/>
    <w:rsid w:val="00213265"/>
    <w:rsid w:val="00216005"/>
    <w:rsid w:val="00220252"/>
    <w:rsid w:val="00225ECC"/>
    <w:rsid w:val="00244DD6"/>
    <w:rsid w:val="0024625B"/>
    <w:rsid w:val="00256771"/>
    <w:rsid w:val="0026638F"/>
    <w:rsid w:val="00270423"/>
    <w:rsid w:val="002835BD"/>
    <w:rsid w:val="00296D01"/>
    <w:rsid w:val="002A716E"/>
    <w:rsid w:val="002A747D"/>
    <w:rsid w:val="002B1FDB"/>
    <w:rsid w:val="002B3FE5"/>
    <w:rsid w:val="002B5D19"/>
    <w:rsid w:val="002E1468"/>
    <w:rsid w:val="002E6AA0"/>
    <w:rsid w:val="002F31E7"/>
    <w:rsid w:val="002F3588"/>
    <w:rsid w:val="002F35B4"/>
    <w:rsid w:val="002F40D0"/>
    <w:rsid w:val="002F5483"/>
    <w:rsid w:val="002F6576"/>
    <w:rsid w:val="003015D3"/>
    <w:rsid w:val="0030769B"/>
    <w:rsid w:val="00311068"/>
    <w:rsid w:val="0031573F"/>
    <w:rsid w:val="0031658F"/>
    <w:rsid w:val="00326046"/>
    <w:rsid w:val="0033053A"/>
    <w:rsid w:val="0033075A"/>
    <w:rsid w:val="003307C6"/>
    <w:rsid w:val="0033756D"/>
    <w:rsid w:val="00346520"/>
    <w:rsid w:val="003568D6"/>
    <w:rsid w:val="00376D99"/>
    <w:rsid w:val="0039188B"/>
    <w:rsid w:val="0039767C"/>
    <w:rsid w:val="00397809"/>
    <w:rsid w:val="003A0C64"/>
    <w:rsid w:val="003A617D"/>
    <w:rsid w:val="003A7009"/>
    <w:rsid w:val="003B09CC"/>
    <w:rsid w:val="003C3313"/>
    <w:rsid w:val="003C4E52"/>
    <w:rsid w:val="003C63B7"/>
    <w:rsid w:val="003C6F55"/>
    <w:rsid w:val="003D19FA"/>
    <w:rsid w:val="003D340D"/>
    <w:rsid w:val="003E0EB8"/>
    <w:rsid w:val="003E6F29"/>
    <w:rsid w:val="003F03A4"/>
    <w:rsid w:val="003F56E3"/>
    <w:rsid w:val="003F68CF"/>
    <w:rsid w:val="003F7AA2"/>
    <w:rsid w:val="00401505"/>
    <w:rsid w:val="0040312D"/>
    <w:rsid w:val="00406132"/>
    <w:rsid w:val="00410C94"/>
    <w:rsid w:val="00420C93"/>
    <w:rsid w:val="00421961"/>
    <w:rsid w:val="004219B9"/>
    <w:rsid w:val="00434AD6"/>
    <w:rsid w:val="004508D1"/>
    <w:rsid w:val="00450910"/>
    <w:rsid w:val="00457987"/>
    <w:rsid w:val="004633F2"/>
    <w:rsid w:val="0048012E"/>
    <w:rsid w:val="00480567"/>
    <w:rsid w:val="00480779"/>
    <w:rsid w:val="00480F21"/>
    <w:rsid w:val="00483296"/>
    <w:rsid w:val="00483E40"/>
    <w:rsid w:val="004841AC"/>
    <w:rsid w:val="004865BF"/>
    <w:rsid w:val="004A077B"/>
    <w:rsid w:val="004A5DE7"/>
    <w:rsid w:val="004A7E8C"/>
    <w:rsid w:val="004B2C50"/>
    <w:rsid w:val="004B75EA"/>
    <w:rsid w:val="004C08EC"/>
    <w:rsid w:val="004C7612"/>
    <w:rsid w:val="004D56D7"/>
    <w:rsid w:val="004D5C4C"/>
    <w:rsid w:val="004D5CFD"/>
    <w:rsid w:val="004D6F85"/>
    <w:rsid w:val="004E179D"/>
    <w:rsid w:val="004E1A65"/>
    <w:rsid w:val="004E66DC"/>
    <w:rsid w:val="004F3F5D"/>
    <w:rsid w:val="00502155"/>
    <w:rsid w:val="0050655C"/>
    <w:rsid w:val="00507904"/>
    <w:rsid w:val="005254FB"/>
    <w:rsid w:val="0052656B"/>
    <w:rsid w:val="00527E30"/>
    <w:rsid w:val="0053047D"/>
    <w:rsid w:val="00540F61"/>
    <w:rsid w:val="005452B3"/>
    <w:rsid w:val="00547C0F"/>
    <w:rsid w:val="00582600"/>
    <w:rsid w:val="00583F58"/>
    <w:rsid w:val="00594B32"/>
    <w:rsid w:val="005A05B2"/>
    <w:rsid w:val="005B2822"/>
    <w:rsid w:val="005C12F6"/>
    <w:rsid w:val="005C2615"/>
    <w:rsid w:val="005C2795"/>
    <w:rsid w:val="005C4D59"/>
    <w:rsid w:val="005D1F2A"/>
    <w:rsid w:val="005E1208"/>
    <w:rsid w:val="005E26DE"/>
    <w:rsid w:val="005F1459"/>
    <w:rsid w:val="00603F72"/>
    <w:rsid w:val="00620F24"/>
    <w:rsid w:val="00627C72"/>
    <w:rsid w:val="00634302"/>
    <w:rsid w:val="00655FC4"/>
    <w:rsid w:val="00657C41"/>
    <w:rsid w:val="006663A0"/>
    <w:rsid w:val="00672CB1"/>
    <w:rsid w:val="00690B83"/>
    <w:rsid w:val="006B087C"/>
    <w:rsid w:val="006B17B2"/>
    <w:rsid w:val="006B453A"/>
    <w:rsid w:val="006C3C6D"/>
    <w:rsid w:val="006F25D4"/>
    <w:rsid w:val="007010C3"/>
    <w:rsid w:val="00713A88"/>
    <w:rsid w:val="007145B3"/>
    <w:rsid w:val="007419B2"/>
    <w:rsid w:val="00744D28"/>
    <w:rsid w:val="00750467"/>
    <w:rsid w:val="00753C00"/>
    <w:rsid w:val="007678AF"/>
    <w:rsid w:val="00782047"/>
    <w:rsid w:val="007822BC"/>
    <w:rsid w:val="00786267"/>
    <w:rsid w:val="00790A22"/>
    <w:rsid w:val="00793EC3"/>
    <w:rsid w:val="007A1D2A"/>
    <w:rsid w:val="007B20DC"/>
    <w:rsid w:val="007B58A9"/>
    <w:rsid w:val="007C2E09"/>
    <w:rsid w:val="007C45DF"/>
    <w:rsid w:val="007D3751"/>
    <w:rsid w:val="007E271F"/>
    <w:rsid w:val="007E65EC"/>
    <w:rsid w:val="007F1500"/>
    <w:rsid w:val="007F4A08"/>
    <w:rsid w:val="00806F0A"/>
    <w:rsid w:val="0081011D"/>
    <w:rsid w:val="0081132E"/>
    <w:rsid w:val="00812A3D"/>
    <w:rsid w:val="00815CC2"/>
    <w:rsid w:val="00842C18"/>
    <w:rsid w:val="00842DF3"/>
    <w:rsid w:val="0084619B"/>
    <w:rsid w:val="0085541F"/>
    <w:rsid w:val="00860018"/>
    <w:rsid w:val="00864A2E"/>
    <w:rsid w:val="008713C9"/>
    <w:rsid w:val="00874D53"/>
    <w:rsid w:val="00877271"/>
    <w:rsid w:val="0088007C"/>
    <w:rsid w:val="0088778C"/>
    <w:rsid w:val="008907F0"/>
    <w:rsid w:val="00892C97"/>
    <w:rsid w:val="00892F60"/>
    <w:rsid w:val="008A1FF9"/>
    <w:rsid w:val="008B2503"/>
    <w:rsid w:val="008D2228"/>
    <w:rsid w:val="008F2AC6"/>
    <w:rsid w:val="008F2CEA"/>
    <w:rsid w:val="009158F7"/>
    <w:rsid w:val="00920256"/>
    <w:rsid w:val="00921E07"/>
    <w:rsid w:val="00926472"/>
    <w:rsid w:val="00956C4D"/>
    <w:rsid w:val="00957225"/>
    <w:rsid w:val="00957B56"/>
    <w:rsid w:val="009850B8"/>
    <w:rsid w:val="00993C6F"/>
    <w:rsid w:val="009950D1"/>
    <w:rsid w:val="009A45FE"/>
    <w:rsid w:val="009B0305"/>
    <w:rsid w:val="009B5544"/>
    <w:rsid w:val="009E1D9A"/>
    <w:rsid w:val="009F5AB8"/>
    <w:rsid w:val="009F7C8B"/>
    <w:rsid w:val="00A0310A"/>
    <w:rsid w:val="00A3299E"/>
    <w:rsid w:val="00A470BB"/>
    <w:rsid w:val="00A60536"/>
    <w:rsid w:val="00A61434"/>
    <w:rsid w:val="00A62E64"/>
    <w:rsid w:val="00A64C14"/>
    <w:rsid w:val="00A659D4"/>
    <w:rsid w:val="00A71DF9"/>
    <w:rsid w:val="00A73B50"/>
    <w:rsid w:val="00A74CA9"/>
    <w:rsid w:val="00A77CB4"/>
    <w:rsid w:val="00A8672E"/>
    <w:rsid w:val="00A95B6A"/>
    <w:rsid w:val="00A9603E"/>
    <w:rsid w:val="00AA561D"/>
    <w:rsid w:val="00AB2613"/>
    <w:rsid w:val="00AB28E3"/>
    <w:rsid w:val="00AB5166"/>
    <w:rsid w:val="00AB51BD"/>
    <w:rsid w:val="00AC28FE"/>
    <w:rsid w:val="00AC3821"/>
    <w:rsid w:val="00AC599F"/>
    <w:rsid w:val="00AD440F"/>
    <w:rsid w:val="00AD5536"/>
    <w:rsid w:val="00AD6875"/>
    <w:rsid w:val="00AE2DC8"/>
    <w:rsid w:val="00AF2731"/>
    <w:rsid w:val="00AF5B2E"/>
    <w:rsid w:val="00B0070E"/>
    <w:rsid w:val="00B05181"/>
    <w:rsid w:val="00B069D3"/>
    <w:rsid w:val="00B170D8"/>
    <w:rsid w:val="00B30207"/>
    <w:rsid w:val="00B34C17"/>
    <w:rsid w:val="00B375CE"/>
    <w:rsid w:val="00B45E3B"/>
    <w:rsid w:val="00B46248"/>
    <w:rsid w:val="00B655EC"/>
    <w:rsid w:val="00B7705F"/>
    <w:rsid w:val="00B91E74"/>
    <w:rsid w:val="00BA193C"/>
    <w:rsid w:val="00BA4203"/>
    <w:rsid w:val="00BB1951"/>
    <w:rsid w:val="00BB2DF7"/>
    <w:rsid w:val="00BB3482"/>
    <w:rsid w:val="00BD6EB4"/>
    <w:rsid w:val="00BE42B5"/>
    <w:rsid w:val="00BE7367"/>
    <w:rsid w:val="00BF3D4D"/>
    <w:rsid w:val="00BF4499"/>
    <w:rsid w:val="00BF5390"/>
    <w:rsid w:val="00BF58ED"/>
    <w:rsid w:val="00C00FB6"/>
    <w:rsid w:val="00C02A2E"/>
    <w:rsid w:val="00C16CAC"/>
    <w:rsid w:val="00C25DEB"/>
    <w:rsid w:val="00C30C48"/>
    <w:rsid w:val="00C34298"/>
    <w:rsid w:val="00C44A11"/>
    <w:rsid w:val="00C50EB6"/>
    <w:rsid w:val="00C60985"/>
    <w:rsid w:val="00C61353"/>
    <w:rsid w:val="00C7046A"/>
    <w:rsid w:val="00C70B08"/>
    <w:rsid w:val="00C70B33"/>
    <w:rsid w:val="00C760A9"/>
    <w:rsid w:val="00C767CF"/>
    <w:rsid w:val="00C805D9"/>
    <w:rsid w:val="00C8472B"/>
    <w:rsid w:val="00C86F10"/>
    <w:rsid w:val="00CA1153"/>
    <w:rsid w:val="00CB0148"/>
    <w:rsid w:val="00CB2083"/>
    <w:rsid w:val="00CC64B8"/>
    <w:rsid w:val="00CD138B"/>
    <w:rsid w:val="00CD2F05"/>
    <w:rsid w:val="00CD7AC1"/>
    <w:rsid w:val="00CE0902"/>
    <w:rsid w:val="00CE0F92"/>
    <w:rsid w:val="00CF0C13"/>
    <w:rsid w:val="00CF28E8"/>
    <w:rsid w:val="00CF3CEC"/>
    <w:rsid w:val="00D032AE"/>
    <w:rsid w:val="00D12645"/>
    <w:rsid w:val="00D13C64"/>
    <w:rsid w:val="00D14137"/>
    <w:rsid w:val="00D1562D"/>
    <w:rsid w:val="00D2251E"/>
    <w:rsid w:val="00D31527"/>
    <w:rsid w:val="00D43FDA"/>
    <w:rsid w:val="00D46637"/>
    <w:rsid w:val="00D5781D"/>
    <w:rsid w:val="00D579F2"/>
    <w:rsid w:val="00D60D16"/>
    <w:rsid w:val="00D63EBC"/>
    <w:rsid w:val="00D70BD3"/>
    <w:rsid w:val="00D8061A"/>
    <w:rsid w:val="00D9194B"/>
    <w:rsid w:val="00D92F03"/>
    <w:rsid w:val="00D93AB7"/>
    <w:rsid w:val="00D94030"/>
    <w:rsid w:val="00D96720"/>
    <w:rsid w:val="00D970A8"/>
    <w:rsid w:val="00DA3703"/>
    <w:rsid w:val="00DA3EDF"/>
    <w:rsid w:val="00DA633E"/>
    <w:rsid w:val="00DA7310"/>
    <w:rsid w:val="00DB5BDD"/>
    <w:rsid w:val="00DC6AA9"/>
    <w:rsid w:val="00DD6A56"/>
    <w:rsid w:val="00DD6B36"/>
    <w:rsid w:val="00DE633B"/>
    <w:rsid w:val="00E05171"/>
    <w:rsid w:val="00E06535"/>
    <w:rsid w:val="00E07927"/>
    <w:rsid w:val="00E127FF"/>
    <w:rsid w:val="00E136FA"/>
    <w:rsid w:val="00E17481"/>
    <w:rsid w:val="00E17627"/>
    <w:rsid w:val="00E22877"/>
    <w:rsid w:val="00E230FE"/>
    <w:rsid w:val="00E40C15"/>
    <w:rsid w:val="00E4491B"/>
    <w:rsid w:val="00E50941"/>
    <w:rsid w:val="00E551E7"/>
    <w:rsid w:val="00E64578"/>
    <w:rsid w:val="00E65633"/>
    <w:rsid w:val="00E66575"/>
    <w:rsid w:val="00E73C5F"/>
    <w:rsid w:val="00E81FE1"/>
    <w:rsid w:val="00E835AD"/>
    <w:rsid w:val="00E93610"/>
    <w:rsid w:val="00E94244"/>
    <w:rsid w:val="00EA59BB"/>
    <w:rsid w:val="00EB123F"/>
    <w:rsid w:val="00EB7095"/>
    <w:rsid w:val="00EC30D0"/>
    <w:rsid w:val="00EC7A1F"/>
    <w:rsid w:val="00ED0223"/>
    <w:rsid w:val="00ED417A"/>
    <w:rsid w:val="00ED4CFB"/>
    <w:rsid w:val="00EE04AA"/>
    <w:rsid w:val="00EE1FF8"/>
    <w:rsid w:val="00EE7F31"/>
    <w:rsid w:val="00EF1AFE"/>
    <w:rsid w:val="00EF3407"/>
    <w:rsid w:val="00EF5804"/>
    <w:rsid w:val="00EF7930"/>
    <w:rsid w:val="00F0322E"/>
    <w:rsid w:val="00F10587"/>
    <w:rsid w:val="00F206F6"/>
    <w:rsid w:val="00F61C75"/>
    <w:rsid w:val="00F75EA9"/>
    <w:rsid w:val="00F778A8"/>
    <w:rsid w:val="00F8097A"/>
    <w:rsid w:val="00F9786A"/>
    <w:rsid w:val="00FA0F53"/>
    <w:rsid w:val="00FB4134"/>
    <w:rsid w:val="00FB657A"/>
    <w:rsid w:val="00FC33EE"/>
    <w:rsid w:val="00FC627A"/>
    <w:rsid w:val="00FD2BE5"/>
    <w:rsid w:val="00FD4436"/>
    <w:rsid w:val="00FD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a"/>
    <w:uiPriority w:val="39"/>
    <w:rsid w:val="006F2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a"/>
    <w:uiPriority w:val="39"/>
    <w:rsid w:val="00123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EF159-3240-44FF-AFA2-8C4068FFC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2</cp:revision>
  <cp:lastPrinted>2019-10-28T08:56:00Z</cp:lastPrinted>
  <dcterms:created xsi:type="dcterms:W3CDTF">2019-11-03T14:29:00Z</dcterms:created>
  <dcterms:modified xsi:type="dcterms:W3CDTF">2019-11-03T14:29:00Z</dcterms:modified>
</cp:coreProperties>
</file>