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4548F" w:rsidRPr="0064548F" w:rsidRDefault="002A1B40" w:rsidP="0064548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64548F" w:rsidRPr="0064548F">
        <w:rPr>
          <w:rFonts w:ascii="Palatino Linotype" w:hAnsi="Palatino Linotype"/>
          <w:b/>
          <w:sz w:val="24"/>
          <w:szCs w:val="24"/>
        </w:rPr>
        <w:t>Връщане на сгрешен протокол и предаване на нов протокол от ОИК-Ветово на СИК № 180500005 в Община Ветово;</w:t>
      </w:r>
    </w:p>
    <w:p w:rsidR="0064548F" w:rsidRDefault="0064548F" w:rsidP="0064548F">
      <w:pPr>
        <w:autoSpaceDE w:val="0"/>
        <w:autoSpaceDN w:val="0"/>
        <w:adjustRightInd w:val="0"/>
        <w:spacing w:line="259" w:lineRule="atLeast"/>
        <w:jc w:val="both"/>
      </w:pPr>
      <w:r w:rsidRPr="0064548F">
        <w:rPr>
          <w:rFonts w:ascii="Palatino Linotype" w:hAnsi="Palatino Linotype"/>
          <w:b/>
          <w:sz w:val="24"/>
          <w:szCs w:val="24"/>
        </w:rPr>
        <w:tab/>
      </w:r>
      <w:r w:rsidRPr="0064548F">
        <w:rPr>
          <w:rFonts w:ascii="Palatino Linotype" w:hAnsi="Palatino Linotype"/>
          <w:sz w:val="24"/>
          <w:szCs w:val="24"/>
        </w:rPr>
        <w:t>Поради допуснати грешки в протокол за избиране на общински съветници /Приложение №101-МИ-хм/ на СИК № 180500005 в Община Ветово следва да се предаде нов формуляр от съответния протокол. За допуснатите грешки е уведомен ОИК, предвид на което е върнат сгрешения протокол, а ОИК да предаде нов протокол на СИК, за което е съставено и подписано Приложение № 88-МИ от изборните книжа/подписан в два екземпляра/. Определеният от ОИК член, който да предаде нов формуляр е председателят Стела Бончева Стоилова.</w:t>
      </w:r>
      <w:r w:rsidRPr="0064548F">
        <w:t xml:space="preserve"> </w:t>
      </w:r>
    </w:p>
    <w:p w:rsidR="0064548F" w:rsidRPr="0064548F" w:rsidRDefault="0064548F" w:rsidP="0064548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64548F">
        <w:rPr>
          <w:rFonts w:ascii="Palatino Linotype" w:hAnsi="Palatino Linotype"/>
          <w:sz w:val="24"/>
          <w:szCs w:val="24"/>
        </w:rPr>
        <w:t>Предвид на гореизложеното и на осн. чл.433 от Изборния кодекс и РЕШЕНИЕ № 2695-МИ/ 17 октомври 2023 г. на ЦИК, ОИК-Ветово,</w:t>
      </w:r>
    </w:p>
    <w:p w:rsidR="0064548F" w:rsidRPr="0064548F" w:rsidRDefault="0064548F" w:rsidP="0064548F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64548F">
        <w:rPr>
          <w:rFonts w:ascii="Palatino Linotype" w:hAnsi="Palatino Linotype"/>
          <w:b/>
          <w:sz w:val="24"/>
          <w:szCs w:val="24"/>
        </w:rPr>
        <w:t>РЕШИ :</w:t>
      </w:r>
    </w:p>
    <w:p w:rsidR="007C178C" w:rsidRPr="0064548F" w:rsidRDefault="0064548F" w:rsidP="0064548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64548F">
        <w:rPr>
          <w:rFonts w:ascii="Palatino Linotype" w:hAnsi="Palatino Linotype"/>
          <w:b/>
          <w:sz w:val="24"/>
          <w:szCs w:val="24"/>
        </w:rPr>
        <w:t>Определя председателят Стела Бончева Стоилова да предаде нов формуляр от протокол за избиране на общински съветници /Приложение №101-МИ-хм/ на СИК № 180500005 в Община Ветово.</w:t>
      </w:r>
    </w:p>
    <w:p w:rsidR="000052EE" w:rsidRDefault="000052EE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713BE9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603AD7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DB" w:rsidRDefault="008F43DB" w:rsidP="00C84DE5">
      <w:pPr>
        <w:spacing w:after="0" w:line="240" w:lineRule="auto"/>
      </w:pPr>
      <w:r>
        <w:separator/>
      </w:r>
    </w:p>
  </w:endnote>
  <w:endnote w:type="continuationSeparator" w:id="0">
    <w:p w:rsidR="008F43DB" w:rsidRDefault="008F43D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DB" w:rsidRDefault="008F43DB" w:rsidP="00C84DE5">
      <w:pPr>
        <w:spacing w:after="0" w:line="240" w:lineRule="auto"/>
      </w:pPr>
      <w:r>
        <w:separator/>
      </w:r>
    </w:p>
  </w:footnote>
  <w:footnote w:type="continuationSeparator" w:id="0">
    <w:p w:rsidR="008F43DB" w:rsidRDefault="008F43D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14702"/>
    <w:rsid w:val="00617D67"/>
    <w:rsid w:val="006320C1"/>
    <w:rsid w:val="0064304D"/>
    <w:rsid w:val="0064548F"/>
    <w:rsid w:val="00653CEF"/>
    <w:rsid w:val="00663239"/>
    <w:rsid w:val="00664171"/>
    <w:rsid w:val="00673457"/>
    <w:rsid w:val="00686125"/>
    <w:rsid w:val="0069660E"/>
    <w:rsid w:val="006A00A2"/>
    <w:rsid w:val="006A6486"/>
    <w:rsid w:val="006A735A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5FE2"/>
    <w:rsid w:val="008022CE"/>
    <w:rsid w:val="00802EA9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B4FB6"/>
    <w:rsid w:val="008C2E4D"/>
    <w:rsid w:val="008C47FD"/>
    <w:rsid w:val="008D39E1"/>
    <w:rsid w:val="008E05AF"/>
    <w:rsid w:val="008E18C3"/>
    <w:rsid w:val="008E3499"/>
    <w:rsid w:val="008E59F4"/>
    <w:rsid w:val="008F43AF"/>
    <w:rsid w:val="008F43DB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689C"/>
    <w:rsid w:val="00A31494"/>
    <w:rsid w:val="00A45CCE"/>
    <w:rsid w:val="00A54D3B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05ED9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12</cp:revision>
  <cp:lastPrinted>2023-10-29T23:37:00Z</cp:lastPrinted>
  <dcterms:created xsi:type="dcterms:W3CDTF">2023-10-29T05:12:00Z</dcterms:created>
  <dcterms:modified xsi:type="dcterms:W3CDTF">2023-10-29T23:38:00Z</dcterms:modified>
</cp:coreProperties>
</file>